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54083D" w:rsidR="006A1920" w:rsidP="006A1920" w:rsidRDefault="006A1920" w14:paraId="01D8AFE8" w14:textId="77777777">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PUBLIC NOTICE OF A REGULAR MEETING OF </w:t>
      </w:r>
    </w:p>
    <w:p w:rsidRPr="0054083D" w:rsidR="006A1920" w:rsidP="006A1920" w:rsidRDefault="006A1920" w14:paraId="70E109B5" w14:textId="77777777">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THE CLINTON PUBLIC WORKS AUTHORITY</w:t>
      </w:r>
    </w:p>
    <w:p w:rsidRPr="0054083D" w:rsidR="006A1920" w:rsidP="006A1920" w:rsidRDefault="006A1920" w14:paraId="043E47F7" w14:textId="77777777">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CLINTON CITY HALL</w:t>
      </w:r>
    </w:p>
    <w:p w:rsidRPr="0054083D" w:rsidR="006A1920" w:rsidP="006A1920" w:rsidRDefault="006A1920" w14:paraId="645B85CD" w14:textId="39DB7F1C">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w:t>
      </w:r>
      <w:r>
        <w:rPr>
          <w:rFonts w:ascii="Arial" w:hAnsi="Arial" w:cs="Arial"/>
          <w:b/>
          <w:bCs/>
          <w:kern w:val="0"/>
          <w:sz w:val="24"/>
          <w:szCs w:val="24"/>
          <w14:ligatures w14:val="none"/>
        </w:rPr>
        <w:t>UESDAY</w:t>
      </w:r>
      <w:r w:rsidRPr="0054083D">
        <w:rPr>
          <w:rFonts w:ascii="Arial" w:hAnsi="Arial" w:cs="Arial"/>
          <w:b/>
          <w:bCs/>
          <w:kern w:val="0"/>
          <w:sz w:val="24"/>
          <w:szCs w:val="24"/>
          <w14:ligatures w14:val="none"/>
        </w:rPr>
        <w:t xml:space="preserve">, </w:t>
      </w:r>
      <w:r>
        <w:rPr>
          <w:rFonts w:ascii="Arial" w:hAnsi="Arial" w:cs="Arial"/>
          <w:b/>
          <w:bCs/>
          <w:kern w:val="0"/>
          <w:sz w:val="24"/>
          <w:szCs w:val="24"/>
          <w14:ligatures w14:val="none"/>
        </w:rPr>
        <w:t>MARCH 5</w:t>
      </w:r>
      <w:r w:rsidRPr="0054083D">
        <w:rPr>
          <w:rFonts w:ascii="Arial" w:hAnsi="Arial" w:cs="Arial"/>
          <w:b/>
          <w:bCs/>
          <w:kern w:val="0"/>
          <w:sz w:val="24"/>
          <w:szCs w:val="24"/>
          <w14:ligatures w14:val="none"/>
        </w:rPr>
        <w:t>, 202</w:t>
      </w:r>
      <w:r>
        <w:rPr>
          <w:rFonts w:ascii="Arial" w:hAnsi="Arial" w:cs="Arial"/>
          <w:b/>
          <w:bCs/>
          <w:kern w:val="0"/>
          <w:sz w:val="24"/>
          <w:szCs w:val="24"/>
          <w14:ligatures w14:val="none"/>
        </w:rPr>
        <w:t>4</w:t>
      </w:r>
      <w:r w:rsidRPr="0054083D">
        <w:rPr>
          <w:rFonts w:ascii="Arial" w:hAnsi="Arial" w:cs="Arial"/>
          <w:b/>
          <w:bCs/>
          <w:kern w:val="0"/>
          <w:sz w:val="24"/>
          <w:szCs w:val="24"/>
          <w14:ligatures w14:val="none"/>
        </w:rPr>
        <w:t>, 5:30 P.M.</w:t>
      </w:r>
    </w:p>
    <w:p w:rsidRPr="002E7E08" w:rsidR="006A1920" w:rsidP="006A1920" w:rsidRDefault="006A1920" w14:paraId="2628F6B8" w14:textId="77777777">
      <w:pPr>
        <w:spacing w:after="0"/>
        <w:jc w:val="center"/>
        <w:rPr>
          <w:rFonts w:ascii="Arial" w:hAnsi="Arial" w:cs="Arial"/>
          <w:b/>
          <w:bCs/>
          <w:kern w:val="0"/>
          <w:sz w:val="16"/>
          <w:szCs w:val="16"/>
          <w14:ligatures w14:val="none"/>
        </w:rPr>
      </w:pPr>
    </w:p>
    <w:p w:rsidRPr="009A4853" w:rsidR="006A1920" w:rsidP="006A1920" w:rsidRDefault="006A1920" w14:paraId="0C8DC43E" w14:textId="77777777">
      <w:pPr>
        <w:spacing w:after="0"/>
        <w:jc w:val="center"/>
        <w:rPr>
          <w:rFonts w:ascii="Arial" w:hAnsi="Arial" w:cs="Arial"/>
          <w:b/>
          <w:bCs/>
          <w:kern w:val="0"/>
          <w:sz w:val="16"/>
          <w:szCs w:val="16"/>
          <w14:ligatures w14:val="none"/>
        </w:rPr>
      </w:pPr>
      <w:r w:rsidRPr="0054083D">
        <w:rPr>
          <w:rFonts w:ascii="Arial" w:hAnsi="Arial" w:cs="Arial"/>
          <w:b/>
          <w:bCs/>
          <w:kern w:val="0"/>
          <w:sz w:val="24"/>
          <w:szCs w:val="24"/>
          <w14:ligatures w14:val="none"/>
        </w:rPr>
        <w:t>AGENDA</w:t>
      </w:r>
    </w:p>
    <w:p w:rsidRPr="0054083D" w:rsidR="006A1920" w:rsidP="006A1920" w:rsidRDefault="006A1920" w14:paraId="35AE385E" w14:textId="77777777">
      <w:pPr>
        <w:spacing w:after="0"/>
        <w:jc w:val="center"/>
        <w:rPr>
          <w:rFonts w:ascii="Arial" w:hAnsi="Arial" w:cs="Arial"/>
          <w:b/>
          <w:bCs/>
          <w:kern w:val="0"/>
          <w:sz w:val="16"/>
          <w:szCs w:val="16"/>
          <w14:ligatures w14:val="none"/>
        </w:rPr>
      </w:pPr>
    </w:p>
    <w:p w:rsidRPr="0054083D" w:rsidR="006A1920" w:rsidP="006A1920" w:rsidRDefault="006A1920" w14:paraId="77B550AD" w14:textId="77777777">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CALL TO ORDER, OPENING PRAYER/PLEDGE OF ALLEGIANCE</w:t>
      </w:r>
    </w:p>
    <w:p w:rsidRPr="0054083D" w:rsidR="006A1920" w:rsidP="006A1920" w:rsidRDefault="006A1920" w14:paraId="01E4F796" w14:textId="77777777">
      <w:pPr>
        <w:ind w:left="720"/>
        <w:contextualSpacing/>
        <w:jc w:val="both"/>
        <w:rPr>
          <w:rFonts w:ascii="Arial" w:hAnsi="Arial" w:cs="Arial"/>
          <w:kern w:val="0"/>
          <w:sz w:val="16"/>
          <w:szCs w:val="16"/>
          <w14:ligatures w14:val="none"/>
        </w:rPr>
      </w:pPr>
    </w:p>
    <w:p w:rsidRPr="004F545F" w:rsidR="006A1920" w:rsidP="006A1920" w:rsidRDefault="006A1920" w14:paraId="47FAD6FC" w14:textId="0F592357">
      <w:pPr>
        <w:spacing w:line="192" w:lineRule="auto"/>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Pat Peters, Pastor, Church of Christ, </w:t>
      </w:r>
      <w:r w:rsidRPr="004F545F">
        <w:rPr>
          <w:rFonts w:ascii="Arial" w:hAnsi="Arial" w:cs="Arial"/>
          <w:kern w:val="0"/>
          <w:sz w:val="24"/>
          <w:szCs w:val="24"/>
          <w14:ligatures w14:val="none"/>
        </w:rPr>
        <w:t>Prayer</w:t>
      </w:r>
    </w:p>
    <w:p w:rsidRPr="0054083D" w:rsidR="006A1920" w:rsidP="006A1920" w:rsidRDefault="006A1920" w14:paraId="7D1662CE" w14:textId="77777777">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Don Miller, Post Commander </w:t>
      </w:r>
      <w:r w:rsidRPr="0054083D">
        <w:rPr>
          <w:rFonts w:ascii="Arial" w:hAnsi="Arial" w:cs="Arial"/>
          <w:kern w:val="0"/>
          <w:sz w:val="24"/>
          <w:szCs w:val="24"/>
          <w14:ligatures w14:val="none"/>
        </w:rPr>
        <w:t>American Legion Post 41</w:t>
      </w:r>
    </w:p>
    <w:p w:rsidRPr="0054083D" w:rsidR="006A1920" w:rsidP="006A1920" w:rsidRDefault="006A1920" w14:paraId="5ED960D6" w14:textId="77777777">
      <w:pPr>
        <w:ind w:left="720"/>
        <w:contextualSpacing/>
        <w:jc w:val="both"/>
        <w:rPr>
          <w:rFonts w:ascii="Arial" w:hAnsi="Arial" w:cs="Arial"/>
          <w:kern w:val="0"/>
          <w:sz w:val="16"/>
          <w:szCs w:val="16"/>
          <w14:ligatures w14:val="none"/>
        </w:rPr>
      </w:pPr>
    </w:p>
    <w:p w:rsidRPr="0054083D" w:rsidR="006A1920" w:rsidP="006A1920" w:rsidRDefault="006A1920" w14:paraId="5464D013" w14:textId="77777777">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CONSENT AGENDA</w:t>
      </w:r>
    </w:p>
    <w:p w:rsidRPr="0054083D" w:rsidR="006A1920" w:rsidP="006A1920" w:rsidRDefault="006A1920" w14:paraId="3A8F5D0B" w14:textId="77777777">
      <w:pPr>
        <w:ind w:left="720"/>
        <w:contextualSpacing/>
        <w:rPr>
          <w:rFonts w:ascii="Arial" w:hAnsi="Arial" w:cs="Arial"/>
          <w:kern w:val="0"/>
          <w:sz w:val="20"/>
          <w:szCs w:val="20"/>
          <w14:ligatures w14:val="none"/>
        </w:rPr>
      </w:pPr>
      <w:r w:rsidRPr="0054083D">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rsidRPr="0054083D" w:rsidR="006A1920" w:rsidP="006A1920" w:rsidRDefault="006A1920" w14:paraId="28F1374E" w14:textId="77777777">
      <w:pPr>
        <w:ind w:left="720"/>
        <w:contextualSpacing/>
        <w:jc w:val="center"/>
        <w:rPr>
          <w:rFonts w:ascii="Arial" w:hAnsi="Arial" w:cs="Arial"/>
          <w:kern w:val="0"/>
          <w:sz w:val="16"/>
          <w:szCs w:val="16"/>
          <w14:ligatures w14:val="none"/>
        </w:rPr>
      </w:pPr>
    </w:p>
    <w:p w:rsidRPr="0054083D" w:rsidR="006A1920" w:rsidP="006A1920" w:rsidRDefault="006A1920" w14:paraId="48E369AD" w14:textId="78CA76F3">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 xml:space="preserve">Minutes of the </w:t>
      </w:r>
      <w:r>
        <w:rPr>
          <w:rFonts w:ascii="Arial" w:hAnsi="Arial" w:cs="Arial"/>
          <w:kern w:val="0"/>
          <w:sz w:val="24"/>
          <w:szCs w:val="24"/>
          <w14:ligatures w14:val="none"/>
        </w:rPr>
        <w:t>February 20</w:t>
      </w:r>
      <w:r w:rsidRPr="0054083D">
        <w:rPr>
          <w:rFonts w:ascii="Arial" w:hAnsi="Arial" w:cs="Arial"/>
          <w:kern w:val="0"/>
          <w:sz w:val="24"/>
          <w:szCs w:val="24"/>
          <w14:ligatures w14:val="none"/>
        </w:rPr>
        <w:t>, 202</w:t>
      </w:r>
      <w:r>
        <w:rPr>
          <w:rFonts w:ascii="Arial" w:hAnsi="Arial" w:cs="Arial"/>
          <w:kern w:val="0"/>
          <w:sz w:val="24"/>
          <w:szCs w:val="24"/>
          <w14:ligatures w14:val="none"/>
        </w:rPr>
        <w:t>4</w:t>
      </w:r>
      <w:r w:rsidRPr="0054083D">
        <w:rPr>
          <w:rFonts w:ascii="Arial" w:hAnsi="Arial" w:cs="Arial"/>
          <w:kern w:val="0"/>
          <w:sz w:val="24"/>
          <w:szCs w:val="24"/>
          <w14:ligatures w14:val="none"/>
        </w:rPr>
        <w:t xml:space="preserve">, </w:t>
      </w:r>
      <w:r>
        <w:rPr>
          <w:rFonts w:ascii="Arial" w:hAnsi="Arial" w:cs="Arial"/>
          <w:kern w:val="0"/>
          <w:sz w:val="24"/>
          <w:szCs w:val="24"/>
          <w14:ligatures w14:val="none"/>
        </w:rPr>
        <w:t>Special</w:t>
      </w:r>
      <w:r w:rsidRPr="0054083D">
        <w:rPr>
          <w:rFonts w:ascii="Arial" w:hAnsi="Arial" w:cs="Arial"/>
          <w:kern w:val="0"/>
          <w:sz w:val="24"/>
          <w:szCs w:val="24"/>
          <w14:ligatures w14:val="none"/>
        </w:rPr>
        <w:t xml:space="preserve"> Meeting</w:t>
      </w:r>
    </w:p>
    <w:p w:rsidRPr="0054083D" w:rsidR="006A1920" w:rsidP="006A1920" w:rsidRDefault="006A1920" w14:paraId="5759F07B" w14:textId="77777777">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Consider Claims</w:t>
      </w:r>
    </w:p>
    <w:p w:rsidRPr="00C1462C" w:rsidR="006A1920" w:rsidP="006A1920" w:rsidRDefault="006A1920" w14:paraId="6904F5D6" w14:textId="5F2D6210">
      <w:pPr>
        <w:numPr>
          <w:ilvl w:val="0"/>
          <w:numId w:val="2"/>
        </w:numPr>
        <w:spacing w:after="0"/>
        <w:rPr>
          <w:rFonts w:ascii="Arial" w:hAnsi="Arial" w:cs="Arial"/>
          <w:kern w:val="0"/>
          <w:sz w:val="24"/>
          <w:szCs w:val="24"/>
          <w14:ligatures w14:val="none"/>
        </w:rPr>
      </w:pPr>
      <w:r w:rsidRPr="0054083D">
        <w:rPr>
          <w:rFonts w:ascii="Arial" w:hAnsi="Arial" w:cs="Arial"/>
          <w:kern w:val="0"/>
          <w:sz w:val="24"/>
          <w:szCs w:val="24"/>
          <w14:ligatures w14:val="none"/>
        </w:rPr>
        <w:t xml:space="preserve">Acknowledge Financial Reports from the month ending </w:t>
      </w:r>
      <w:r>
        <w:rPr>
          <w:rFonts w:ascii="Arial" w:hAnsi="Arial" w:cs="Arial"/>
          <w:kern w:val="0"/>
          <w:sz w:val="24"/>
          <w:szCs w:val="24"/>
          <w14:ligatures w14:val="none"/>
        </w:rPr>
        <w:t>January 31, 2024</w:t>
      </w:r>
    </w:p>
    <w:p w:rsidRPr="00C1462C" w:rsidR="006A1920" w:rsidP="006A1920" w:rsidRDefault="08F775AC" w14:paraId="306B8855" w14:textId="2FBBA81B">
      <w:pPr>
        <w:numPr>
          <w:ilvl w:val="0"/>
          <w:numId w:val="2"/>
        </w:numPr>
        <w:spacing w:after="0"/>
        <w:rPr>
          <w:rFonts w:ascii="Arial" w:hAnsi="Arial" w:cs="Arial"/>
          <w:kern w:val="0"/>
          <w:sz w:val="24"/>
          <w:szCs w:val="24"/>
          <w14:ligatures w14:val="none"/>
        </w:rPr>
      </w:pPr>
      <w:r>
        <w:rPr>
          <w:rFonts w:ascii="Arial" w:hAnsi="Arial" w:cs="Arial"/>
          <w:kern w:val="0"/>
          <w:sz w:val="24"/>
          <w:szCs w:val="24"/>
          <w14:ligatures w14:val="none"/>
        </w:rPr>
        <w:t xml:space="preserve">Acknowledge Receipt of </w:t>
      </w:r>
      <w:r w:rsidRPr="3D64AD47">
        <w:rPr>
          <w:rFonts w:ascii="Arial" w:hAnsi="Arial" w:cs="Arial"/>
          <w:sz w:val="24"/>
          <w:szCs w:val="24"/>
        </w:rPr>
        <w:t>Permit No. WT000075230153 Clinton Lake WTP- Chlorine Gas Storage and Fee Building System Improvements PWSID No.  101828</w:t>
      </w:r>
      <w:r w:rsidR="006A1920">
        <w:rPr>
          <w:rFonts w:ascii="Arial" w:hAnsi="Arial" w:cs="Arial"/>
          <w:kern w:val="0"/>
          <w:sz w:val="24"/>
          <w:szCs w:val="24"/>
          <w14:ligatures w14:val="none"/>
        </w:rPr>
        <w:t>.</w:t>
      </w:r>
    </w:p>
    <w:p w:rsidRPr="00D5751F" w:rsidR="006A1920" w:rsidP="006A1920" w:rsidRDefault="006A1920" w14:paraId="285A0311" w14:textId="77777777">
      <w:pPr>
        <w:pStyle w:val="ListParagraph"/>
        <w:tabs>
          <w:tab w:val="left" w:pos="990"/>
        </w:tabs>
        <w:spacing w:after="0"/>
        <w:ind w:left="1080"/>
        <w:jc w:val="both"/>
        <w:rPr>
          <w:rFonts w:ascii="Arial" w:hAnsi="Arial" w:cs="Arial"/>
          <w:kern w:val="0"/>
          <w:sz w:val="16"/>
          <w:szCs w:val="16"/>
          <w14:ligatures w14:val="none"/>
        </w:rPr>
      </w:pPr>
    </w:p>
    <w:p w:rsidR="006A1920" w:rsidP="006A1920" w:rsidRDefault="006A1920" w14:paraId="20346304" w14:textId="77777777">
      <w:pPr>
        <w:pStyle w:val="ListParagraph"/>
        <w:numPr>
          <w:ilvl w:val="0"/>
          <w:numId w:val="1"/>
        </w:numPr>
        <w:rPr>
          <w:rFonts w:ascii="Arial" w:hAnsi="Arial" w:cs="Arial"/>
          <w:kern w:val="0"/>
          <w:sz w:val="24"/>
          <w:szCs w:val="24"/>
          <w14:ligatures w14:val="none"/>
        </w:rPr>
      </w:pPr>
      <w:r w:rsidRPr="0054083D">
        <w:rPr>
          <w:rFonts w:ascii="Arial" w:hAnsi="Arial" w:cs="Arial"/>
          <w:kern w:val="0"/>
          <w:sz w:val="24"/>
          <w:szCs w:val="24"/>
          <w14:ligatures w14:val="none"/>
        </w:rPr>
        <w:t>DISCUSSION, CONSIDERATION, AND POSSIBLE ACTION REGARDING:</w:t>
      </w:r>
    </w:p>
    <w:p w:rsidR="006A1920" w:rsidP="006A1920" w:rsidRDefault="006A1920" w14:paraId="22FDCBA4" w14:textId="77777777">
      <w:pPr>
        <w:pStyle w:val="ListParagraph"/>
        <w:rPr>
          <w:rFonts w:ascii="Arial" w:hAnsi="Arial" w:cs="Arial"/>
          <w:kern w:val="0"/>
          <w:sz w:val="24"/>
          <w:szCs w:val="24"/>
          <w14:ligatures w14:val="none"/>
        </w:rPr>
      </w:pPr>
    </w:p>
    <w:p w:rsidRPr="00681259" w:rsidR="006A1920" w:rsidP="3D64AD47" w:rsidRDefault="3B926C3D" w14:paraId="0FF70DED" w14:textId="403BED4F">
      <w:pPr>
        <w:pStyle w:val="ListParagraph"/>
        <w:numPr>
          <w:ilvl w:val="0"/>
          <w:numId w:val="4"/>
        </w:numPr>
        <w:spacing w:after="0"/>
        <w:jc w:val="both"/>
        <w:rPr>
          <w:rFonts w:ascii="Arial" w:hAnsi="Arial" w:cs="Arial"/>
          <w:sz w:val="24"/>
          <w:szCs w:val="24"/>
        </w:rPr>
      </w:pPr>
      <w:r w:rsidRPr="00681259" w:rsidR="3B926C3D">
        <w:rPr>
          <w:rFonts w:ascii="Arial" w:hAnsi="Arial" w:cs="Arial"/>
          <w:kern w:val="0"/>
          <w:sz w:val="24"/>
          <w:szCs w:val="24"/>
          <w14:ligatures w14:val="none"/>
        </w:rPr>
        <w:t xml:space="preserve">Ratification of </w:t>
      </w:r>
      <w:r w:rsidRPr="00681259" w:rsidR="16E347B0">
        <w:rPr>
          <w:rFonts w:ascii="Arial" w:hAnsi="Arial" w:cs="Arial"/>
          <w:kern w:val="0"/>
          <w:sz w:val="24"/>
          <w:szCs w:val="24"/>
          <w14:ligatures w14:val="none"/>
        </w:rPr>
        <w:t xml:space="preserve">Chairman’s Execution of </w:t>
      </w:r>
      <w:r w:rsidRPr="00681259" w:rsidR="04320D9A">
        <w:rPr>
          <w:rFonts w:ascii="Arial" w:hAnsi="Arial" w:cs="Arial"/>
          <w:kern w:val="0"/>
          <w:sz w:val="24"/>
          <w:szCs w:val="24"/>
          <w14:ligatures w14:val="none"/>
        </w:rPr>
        <w:t xml:space="preserve">Construction Contract with Superior Services &amp; Supply, LLC for Roof Replacement and Coatings R</w:t>
      </w:r>
      <w:r w:rsidRPr="00681259" w:rsidR="09D82BCD">
        <w:rPr>
          <w:rFonts w:ascii="Arial" w:hAnsi="Arial" w:cs="Arial"/>
          <w:kern w:val="0"/>
          <w:sz w:val="24"/>
          <w:szCs w:val="24"/>
          <w14:ligatures w14:val="none"/>
        </w:rPr>
        <w:t xml:space="preserve">ehabilitation on the</w:t>
      </w:r>
      <w:r w:rsidRPr="3FC378E0" w:rsidR="09D82BCD">
        <w:rPr>
          <w:rFonts w:ascii="Arial" w:hAnsi="Arial" w:cs="Arial"/>
          <w:sz w:val="24"/>
          <w:szCs w:val="24"/>
        </w:rPr>
        <w:t xml:space="preserve"> 2.5 </w:t>
      </w:r>
      <w:r w:rsidRPr="3FC378E0" w:rsidR="7413FC49">
        <w:rPr>
          <w:rFonts w:ascii="Arial" w:hAnsi="Arial" w:cs="Arial"/>
          <w:sz w:val="24"/>
          <w:szCs w:val="24"/>
        </w:rPr>
        <w:t>Million</w:t>
      </w:r>
      <w:r w:rsidRPr="3FC378E0" w:rsidR="176324A1">
        <w:rPr>
          <w:rFonts w:ascii="Arial" w:hAnsi="Arial" w:cs="Arial"/>
          <w:sz w:val="24"/>
          <w:szCs w:val="24"/>
        </w:rPr>
        <w:t xml:space="preserve"> Gallon</w:t>
      </w:r>
      <w:r w:rsidRPr="3FC378E0" w:rsidR="7413FC49">
        <w:rPr>
          <w:rFonts w:ascii="Arial" w:hAnsi="Arial" w:cs="Arial"/>
          <w:sz w:val="24"/>
          <w:szCs w:val="24"/>
        </w:rPr>
        <w:t xml:space="preserve"> </w:t>
      </w:r>
      <w:r w:rsidRPr="3FC378E0" w:rsidR="09D82BCD">
        <w:rPr>
          <w:rFonts w:ascii="Arial" w:hAnsi="Arial" w:cs="Arial"/>
          <w:sz w:val="24"/>
          <w:szCs w:val="24"/>
        </w:rPr>
        <w:t>Ground Storag</w:t>
      </w:r>
      <w:r w:rsidRPr="3FC378E0" w:rsidR="09D82BCD">
        <w:rPr>
          <w:rFonts w:ascii="Arial" w:hAnsi="Arial" w:cs="Arial"/>
          <w:sz w:val="24"/>
          <w:szCs w:val="24"/>
        </w:rPr>
        <w:t>e Tank</w:t>
      </w:r>
      <w:r w:rsidRPr="00681259" w:rsidR="09D82BCD">
        <w:rPr>
          <w:rFonts w:ascii="Arial" w:hAnsi="Arial" w:cs="Arial"/>
          <w:kern w:val="0"/>
          <w:sz w:val="24"/>
          <w:szCs w:val="24"/>
          <w14:ligatures w14:val="none"/>
        </w:rPr>
        <w:t xml:space="preserve"> </w:t>
      </w:r>
      <w:r w:rsidRPr="00681259" w:rsidR="3863D95B">
        <w:rPr>
          <w:rFonts w:ascii="Arial" w:hAnsi="Arial" w:cs="Arial"/>
          <w:kern w:val="0"/>
          <w:sz w:val="24"/>
          <w:szCs w:val="24"/>
          <w14:ligatures w14:val="none"/>
        </w:rPr>
        <w:t xml:space="preserve">at 18</w:t>
      </w:r>
      <w:r w:rsidRPr="3FC378E0" w:rsidR="3863D95B">
        <w:rPr>
          <w:rFonts w:ascii="Arial" w:hAnsi="Arial" w:cs="Arial"/>
          <w:kern w:val="0"/>
          <w:sz w:val="24"/>
          <w:szCs w:val="24"/>
          <w:vertAlign w:val="superscript"/>
          <w14:ligatures w14:val="none"/>
        </w:rPr>
        <w:t xml:space="preserve">th</w:t>
      </w:r>
      <w:r w:rsidRPr="00681259" w:rsidR="3863D95B">
        <w:rPr>
          <w:rFonts w:ascii="Arial" w:hAnsi="Arial" w:cs="Arial"/>
          <w:kern w:val="0"/>
          <w:sz w:val="24"/>
          <w:szCs w:val="24"/>
          <w14:ligatures w14:val="none"/>
        </w:rPr>
        <w:t xml:space="preserve"> &amp; Broadway</w:t>
      </w:r>
    </w:p>
    <w:p w:rsidRPr="00681259" w:rsidR="00681259" w:rsidP="3D64AD47" w:rsidRDefault="00681259" w14:paraId="1730919E" w14:textId="77777777">
      <w:pPr>
        <w:spacing w:after="0"/>
        <w:jc w:val="both"/>
        <w:rPr>
          <w:rFonts w:ascii="Arial" w:hAnsi="Arial" w:eastAsia="Arial" w:cs="Arial"/>
          <w:sz w:val="16"/>
          <w:szCs w:val="16"/>
        </w:rPr>
      </w:pPr>
    </w:p>
    <w:p w:rsidRPr="005959A6" w:rsidR="006A1920" w:rsidP="006A1920" w:rsidRDefault="006A1920" w14:paraId="13DDF12D" w14:textId="77777777">
      <w:pPr>
        <w:pStyle w:val="ListParagraph"/>
        <w:numPr>
          <w:ilvl w:val="0"/>
          <w:numId w:val="1"/>
        </w:numPr>
        <w:rPr>
          <w:rFonts w:eastAsiaTheme="minorEastAsia"/>
          <w:kern w:val="0"/>
          <w:sz w:val="24"/>
          <w:szCs w:val="24"/>
          <w14:ligatures w14:val="none"/>
        </w:rPr>
      </w:pPr>
      <w:r w:rsidRPr="005959A6">
        <w:rPr>
          <w:rFonts w:ascii="Arial" w:hAnsi="Arial" w:cs="Arial"/>
          <w:kern w:val="0"/>
          <w:sz w:val="24"/>
          <w:szCs w:val="24"/>
          <w14:ligatures w14:val="none"/>
        </w:rPr>
        <w:t>NEW BUSINESS (If any, pursuant to Section 311.9 of the Oklahoma Open Meeting Act.)</w:t>
      </w:r>
    </w:p>
    <w:p w:rsidRPr="0054083D" w:rsidR="006A1920" w:rsidP="006A1920" w:rsidRDefault="006A1920" w14:paraId="447A080A" w14:textId="77777777">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TRUSTEES’ COMMENTS</w:t>
      </w:r>
    </w:p>
    <w:p w:rsidRPr="0054083D" w:rsidR="006A1920" w:rsidP="006A1920" w:rsidRDefault="006A1920" w14:paraId="1893466B" w14:textId="77777777">
      <w:pPr>
        <w:ind w:left="720"/>
        <w:contextualSpacing/>
        <w:rPr>
          <w:rFonts w:ascii="Arial" w:hAnsi="Arial" w:cs="Arial"/>
          <w:kern w:val="0"/>
          <w:sz w:val="16"/>
          <w:szCs w:val="16"/>
          <w14:ligatures w14:val="none"/>
        </w:rPr>
      </w:pPr>
    </w:p>
    <w:p w:rsidRPr="0054083D" w:rsidR="006A1920" w:rsidP="006A1920" w:rsidRDefault="006A1920" w14:paraId="65014817" w14:textId="77777777">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MANAGER’S COMMENTS</w:t>
      </w:r>
    </w:p>
    <w:p w:rsidRPr="0054083D" w:rsidR="006A1920" w:rsidP="006A1920" w:rsidRDefault="006A1920" w14:paraId="7D3796A8" w14:textId="77777777">
      <w:pPr>
        <w:ind w:left="720"/>
        <w:contextualSpacing/>
        <w:jc w:val="both"/>
        <w:rPr>
          <w:rFonts w:ascii="Arial" w:hAnsi="Arial" w:cs="Arial"/>
          <w:kern w:val="0"/>
          <w:sz w:val="16"/>
          <w:szCs w:val="16"/>
          <w14:ligatures w14:val="none"/>
        </w:rPr>
      </w:pPr>
    </w:p>
    <w:p w:rsidRPr="0054083D" w:rsidR="006A1920" w:rsidP="006A1920" w:rsidRDefault="006A1920" w14:paraId="589BB858" w14:textId="77777777">
      <w:pPr>
        <w:numPr>
          <w:ilvl w:val="0"/>
          <w:numId w:val="1"/>
        </w:numPr>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AUDIENCE PARTICIPATION (According to Audience Participation Decorum Guidelines at Clinton City Council Public Meetings effective: 2/14/2017)</w:t>
      </w:r>
    </w:p>
    <w:p w:rsidRPr="0054083D" w:rsidR="006A1920" w:rsidP="006A1920" w:rsidRDefault="006A1920" w14:paraId="68FBF7FC" w14:textId="77777777">
      <w:pPr>
        <w:ind w:left="720"/>
        <w:contextualSpacing/>
        <w:rPr>
          <w:rFonts w:ascii="Arial" w:hAnsi="Arial" w:cs="Arial"/>
          <w:kern w:val="0"/>
          <w:sz w:val="16"/>
          <w:szCs w:val="16"/>
          <w14:ligatures w14:val="none"/>
        </w:rPr>
      </w:pPr>
    </w:p>
    <w:p w:rsidRPr="0054083D" w:rsidR="006A1920" w:rsidP="006A1920" w:rsidRDefault="006A1920" w14:paraId="25656D98" w14:textId="77777777">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ADJOURN</w:t>
      </w:r>
    </w:p>
    <w:p w:rsidRPr="0054083D" w:rsidR="006A1920" w:rsidP="006A1920" w:rsidRDefault="006A1920" w14:paraId="3F2A1B0A" w14:textId="77777777">
      <w:pPr>
        <w:ind w:left="720"/>
        <w:contextualSpacing/>
        <w:rPr>
          <w:rFonts w:ascii="Arial" w:hAnsi="Arial" w:cs="Arial"/>
          <w:kern w:val="0"/>
          <w:sz w:val="16"/>
          <w:szCs w:val="16"/>
          <w14:ligatures w14:val="none"/>
        </w:rPr>
      </w:pPr>
    </w:p>
    <w:p w:rsidR="006A1920" w:rsidP="006A1920" w:rsidRDefault="006A1920" w14:paraId="4D5C18A9" w14:textId="30C416F2">
      <w:pPr>
        <w:contextualSpacing/>
        <w:jc w:val="both"/>
        <w:rPr>
          <w:rFonts w:ascii="Arial" w:hAnsi="Arial" w:cs="Arial"/>
          <w:kern w:val="0"/>
          <w:sz w:val="20"/>
          <w:szCs w:val="20"/>
          <w14:ligatures w14:val="none"/>
        </w:rPr>
      </w:pPr>
      <w:r w:rsidRPr="0054083D">
        <w:rPr>
          <w:rFonts w:ascii="Arial" w:hAnsi="Arial" w:cs="Arial"/>
          <w:kern w:val="0"/>
          <w:sz w:val="20"/>
          <w:szCs w:val="20"/>
          <w14:ligatures w14:val="none"/>
        </w:rPr>
        <w:t xml:space="preserve">Filed this </w:t>
      </w:r>
      <w:r>
        <w:rPr>
          <w:rFonts w:ascii="Arial" w:hAnsi="Arial" w:cs="Arial"/>
          <w:kern w:val="0"/>
          <w:sz w:val="20"/>
          <w:szCs w:val="20"/>
          <w14:ligatures w14:val="none"/>
        </w:rPr>
        <w:t>1</w:t>
      </w:r>
      <w:r w:rsidRPr="006A1920">
        <w:rPr>
          <w:rFonts w:ascii="Arial" w:hAnsi="Arial" w:cs="Arial"/>
          <w:kern w:val="0"/>
          <w:sz w:val="20"/>
          <w:szCs w:val="20"/>
          <w:vertAlign w:val="superscript"/>
          <w14:ligatures w14:val="none"/>
        </w:rPr>
        <w:t>st</w:t>
      </w:r>
      <w:r>
        <w:rPr>
          <w:rFonts w:ascii="Arial" w:hAnsi="Arial" w:cs="Arial"/>
          <w:kern w:val="0"/>
          <w:sz w:val="20"/>
          <w:szCs w:val="20"/>
          <w14:ligatures w14:val="none"/>
        </w:rPr>
        <w:t xml:space="preserve"> </w:t>
      </w:r>
      <w:r w:rsidRPr="0054083D">
        <w:rPr>
          <w:rFonts w:ascii="Arial" w:hAnsi="Arial" w:cs="Arial"/>
          <w:kern w:val="0"/>
          <w:sz w:val="20"/>
          <w:szCs w:val="20"/>
          <w14:ligatures w14:val="none"/>
        </w:rPr>
        <w:t xml:space="preserve">day of </w:t>
      </w:r>
      <w:r w:rsidR="00E20CFE">
        <w:rPr>
          <w:rFonts w:ascii="Arial" w:hAnsi="Arial" w:cs="Arial"/>
          <w:kern w:val="0"/>
          <w:sz w:val="20"/>
          <w:szCs w:val="20"/>
          <w14:ligatures w14:val="none"/>
        </w:rPr>
        <w:t xml:space="preserve">March </w:t>
      </w:r>
      <w:r w:rsidRPr="0054083D">
        <w:rPr>
          <w:rFonts w:ascii="Arial" w:hAnsi="Arial" w:cs="Arial"/>
          <w:kern w:val="0"/>
          <w:sz w:val="20"/>
          <w:szCs w:val="20"/>
          <w14:ligatures w14:val="none"/>
        </w:rPr>
        <w:t>202</w:t>
      </w:r>
      <w:r>
        <w:rPr>
          <w:rFonts w:ascii="Arial" w:hAnsi="Arial" w:cs="Arial"/>
          <w:kern w:val="0"/>
          <w:sz w:val="20"/>
          <w:szCs w:val="20"/>
          <w14:ligatures w14:val="none"/>
        </w:rPr>
        <w:t>4</w:t>
      </w:r>
      <w:r w:rsidRPr="0054083D">
        <w:rPr>
          <w:rFonts w:ascii="Arial" w:hAnsi="Arial" w:cs="Arial"/>
          <w:kern w:val="0"/>
          <w:sz w:val="20"/>
          <w:szCs w:val="20"/>
          <w14:ligatures w14:val="none"/>
        </w:rPr>
        <w:t xml:space="preserve">, Posted on the bulletin board in the lobby of the Clinton City Hall </w:t>
      </w:r>
      <w:r w:rsidR="00E20CFE">
        <w:rPr>
          <w:rFonts w:ascii="Arial" w:hAnsi="Arial" w:cs="Arial"/>
          <w:kern w:val="0"/>
          <w:sz w:val="20"/>
          <w:szCs w:val="20"/>
          <w14:ligatures w14:val="none"/>
        </w:rPr>
        <w:t>March 1</w:t>
      </w:r>
      <w:r w:rsidRPr="0054083D">
        <w:rPr>
          <w:rFonts w:ascii="Arial" w:hAnsi="Arial" w:cs="Arial"/>
          <w:kern w:val="0"/>
          <w:sz w:val="20"/>
          <w:szCs w:val="20"/>
          <w14:ligatures w14:val="none"/>
        </w:rPr>
        <w:t>, 202</w:t>
      </w:r>
      <w:r>
        <w:rPr>
          <w:rFonts w:ascii="Arial" w:hAnsi="Arial" w:cs="Arial"/>
          <w:kern w:val="0"/>
          <w:sz w:val="20"/>
          <w:szCs w:val="20"/>
          <w14:ligatures w14:val="none"/>
        </w:rPr>
        <w:t>4</w:t>
      </w:r>
      <w:r w:rsidRPr="0054083D">
        <w:rPr>
          <w:rFonts w:ascii="Arial" w:hAnsi="Arial" w:cs="Arial"/>
          <w:kern w:val="0"/>
          <w:sz w:val="20"/>
          <w:szCs w:val="20"/>
          <w14:ligatures w14:val="none"/>
        </w:rPr>
        <w:t xml:space="preserve">, at </w:t>
      </w:r>
      <w:r>
        <w:rPr>
          <w:rFonts w:ascii="Arial" w:hAnsi="Arial" w:cs="Arial"/>
          <w:kern w:val="0"/>
          <w:sz w:val="20"/>
          <w:szCs w:val="20"/>
          <w14:ligatures w14:val="none"/>
        </w:rPr>
        <w:t>4</w:t>
      </w:r>
      <w:r w:rsidRPr="0054083D">
        <w:rPr>
          <w:rFonts w:ascii="Arial" w:hAnsi="Arial" w:cs="Arial"/>
          <w:kern w:val="0"/>
          <w:sz w:val="20"/>
          <w:szCs w:val="20"/>
          <w14:ligatures w14:val="none"/>
        </w:rPr>
        <w:t>:</w:t>
      </w:r>
      <w:r>
        <w:rPr>
          <w:rFonts w:ascii="Arial" w:hAnsi="Arial" w:cs="Arial"/>
          <w:kern w:val="0"/>
          <w:sz w:val="20"/>
          <w:szCs w:val="20"/>
          <w14:ligatures w14:val="none"/>
        </w:rPr>
        <w:t>00</w:t>
      </w:r>
      <w:r w:rsidRPr="0054083D">
        <w:rPr>
          <w:rFonts w:ascii="Arial" w:hAnsi="Arial" w:cs="Arial"/>
          <w:kern w:val="0"/>
          <w:sz w:val="20"/>
          <w:szCs w:val="20"/>
          <w14:ligatures w14:val="none"/>
        </w:rPr>
        <w:t xml:space="preserve"> p.m.</w:t>
      </w:r>
    </w:p>
    <w:p w:rsidR="006A1920" w:rsidP="006A1920" w:rsidRDefault="006A1920" w14:paraId="612AF6EA" w14:textId="77777777">
      <w:pPr>
        <w:contextualSpacing/>
        <w:jc w:val="both"/>
        <w:rPr>
          <w:rFonts w:ascii="Arial" w:hAnsi="Arial" w:cs="Arial"/>
          <w:kern w:val="0"/>
          <w:sz w:val="20"/>
          <w:szCs w:val="20"/>
          <w14:ligatures w14:val="none"/>
        </w:rPr>
      </w:pPr>
    </w:p>
    <w:p w:rsidR="006A1920" w:rsidP="006A1920" w:rsidRDefault="006A1920" w14:paraId="484F61F3" w14:textId="77777777">
      <w:pPr>
        <w:jc w:val="both"/>
      </w:pPr>
      <w:r w:rsidRPr="0054083D">
        <w:rPr>
          <w:rFonts w:ascii="Arial" w:hAnsi="Arial" w:cs="Arial"/>
          <w:kern w:val="0"/>
          <w:sz w:val="24"/>
          <w:szCs w:val="24"/>
          <w14:ligatures w14:val="none"/>
        </w:rPr>
        <w:t>_________________________</w:t>
      </w:r>
      <w:r w:rsidRPr="0054083D">
        <w:rPr>
          <w:kern w:val="0"/>
          <w14:ligatures w14:val="none"/>
        </w:rPr>
        <w:br/>
      </w:r>
      <w:r w:rsidRPr="0054083D">
        <w:rPr>
          <w:rFonts w:ascii="Arial" w:hAnsi="Arial" w:cs="Arial"/>
          <w:kern w:val="0"/>
          <w:sz w:val="24"/>
          <w:szCs w:val="24"/>
          <w14:ligatures w14:val="none"/>
        </w:rPr>
        <w:t>AMY E. JONES, CITY CLERK</w:t>
      </w:r>
    </w:p>
    <w:p w:rsidR="006A1920" w:rsidP="006A1920" w:rsidRDefault="006A1920" w14:paraId="286D732E" w14:textId="77777777"/>
    <w:p w:rsidR="006A1920" w:rsidRDefault="006A1920" w14:paraId="0599B04C" w14:textId="77777777"/>
    <w:sectPr w:rsidR="006A1920" w:rsidSect="00701C99">
      <w:headerReference w:type="default" r:id="rId10"/>
      <w:pgSz w:w="12240" w:h="15840" w:orient="portrait"/>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701C99" w:rsidRDefault="00701C99" w14:paraId="0C00DFEB" w14:textId="77777777">
      <w:pPr>
        <w:spacing w:after="0" w:line="240" w:lineRule="auto"/>
      </w:pPr>
      <w:r>
        <w:separator/>
      </w:r>
    </w:p>
  </w:endnote>
  <w:endnote w:type="continuationSeparator" w:id="0">
    <w:p w:rsidR="00701C99" w:rsidRDefault="00701C99" w14:paraId="0B33290B" w14:textId="77777777">
      <w:pPr>
        <w:spacing w:after="0" w:line="240" w:lineRule="auto"/>
      </w:pPr>
      <w:r>
        <w:continuationSeparator/>
      </w:r>
    </w:p>
  </w:endnote>
  <w:endnote w:type="continuationNotice" w:id="1">
    <w:p w:rsidR="00F136D8" w:rsidRDefault="00F136D8" w14:paraId="14946021"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701C99" w:rsidRDefault="00701C99" w14:paraId="4E15B6A2" w14:textId="77777777">
      <w:pPr>
        <w:spacing w:after="0" w:line="240" w:lineRule="auto"/>
      </w:pPr>
      <w:r>
        <w:separator/>
      </w:r>
    </w:p>
  </w:footnote>
  <w:footnote w:type="continuationSeparator" w:id="0">
    <w:p w:rsidR="00701C99" w:rsidRDefault="00701C99" w14:paraId="1BD931F3" w14:textId="77777777">
      <w:pPr>
        <w:spacing w:after="0" w:line="240" w:lineRule="auto"/>
      </w:pPr>
      <w:r>
        <w:continuationSeparator/>
      </w:r>
    </w:p>
  </w:footnote>
  <w:footnote w:type="continuationNotice" w:id="1">
    <w:p w:rsidR="00F136D8" w:rsidRDefault="00F136D8" w14:paraId="229428AD"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1B0CE5" w:rsidR="00E20CFE" w:rsidP="006777B4" w:rsidRDefault="00E20CFE" w14:paraId="09E885A1" w14:textId="77777777">
    <w:pPr>
      <w:spacing w:line="240" w:lineRule="auto"/>
      <w:jc w:val="both"/>
      <w:rPr>
        <w:rFonts w:ascii="Calibri" w:hAnsi="Calibri" w:eastAsia="Calibri" w:cs="Calibri"/>
        <w:color w:val="FF0000"/>
        <w:sz w:val="16"/>
        <w:szCs w:val="16"/>
      </w:rPr>
    </w:pPr>
    <w:r w:rsidRPr="081BA771">
      <w:rPr>
        <w:rFonts w:ascii="Calibri" w:hAnsi="Calibri" w:eastAsia="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hAnsi="Calibri" w:eastAsia="Calibri" w:cs="Calibri"/>
        <w:b/>
        <w:bCs/>
        <w:color w:val="FF0000"/>
        <w:sz w:val="16"/>
        <w:szCs w:val="16"/>
      </w:rPr>
      <w:t xml:space="preserve">amendment, </w:t>
    </w:r>
    <w:r w:rsidRPr="081BA771">
      <w:rPr>
        <w:rFonts w:ascii="Calibri" w:hAnsi="Calibri" w:eastAsia="Calibri" w:cs="Calibri"/>
        <w:color w:val="FF0000"/>
        <w:sz w:val="16"/>
        <w:szCs w:val="16"/>
      </w:rPr>
      <w:t xml:space="preserve">including additions and/or deletions. This rule will apply to every individual agenda item without exception, and without providing this same </w:t>
    </w:r>
    <w:r w:rsidRPr="081BA771">
      <w:rPr>
        <w:rFonts w:ascii="Calibri" w:hAnsi="Calibri" w:eastAsia="Calibri" w:cs="Calibri"/>
        <w:b/>
        <w:bCs/>
        <w:color w:val="FF0000"/>
        <w:sz w:val="16"/>
        <w:szCs w:val="16"/>
      </w:rPr>
      <w:t xml:space="preserve">amendment </w:t>
    </w:r>
    <w:r w:rsidRPr="081BA771">
      <w:rPr>
        <w:rFonts w:ascii="Calibri" w:hAnsi="Calibri" w:eastAsia="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rsidR="00E20CFE" w:rsidP="006777B4" w:rsidRDefault="00E20CFE" w14:paraId="385B23C4" w14:textId="77777777">
    <w:pPr>
      <w:pStyle w:val="Header"/>
    </w:pPr>
    <w:r w:rsidRPr="081BA771">
      <w:rPr>
        <w:rFonts w:ascii="Calibri" w:hAnsi="Calibri" w:eastAsia="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hint="default" w:ascii="Arial" w:hAnsi="Arial" w:cs="Arial"/>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7A4C94"/>
    <w:multiLevelType w:val="hybridMultilevel"/>
    <w:tmpl w:val="F4FE5C46"/>
    <w:lvl w:ilvl="0" w:tplc="3FF61128">
      <w:start w:val="1"/>
      <w:numFmt w:val="upperLetter"/>
      <w:lvlText w:val="%1."/>
      <w:lvlJc w:val="left"/>
      <w:pPr>
        <w:ind w:left="1080" w:hanging="360"/>
      </w:pPr>
      <w:rPr>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37A47DF"/>
    <w:multiLevelType w:val="hybridMultilevel"/>
    <w:tmpl w:val="6C52DD90"/>
    <w:lvl w:ilvl="0" w:tplc="5AE6A410">
      <w:start w:val="1"/>
      <w:numFmt w:val="upperLetter"/>
      <w:lvlText w:val="%1."/>
      <w:lvlJc w:val="left"/>
      <w:pPr>
        <w:ind w:left="1080" w:hanging="360"/>
      </w:pPr>
      <w:rPr>
        <w:rFonts w:hint="default"/>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95661591">
    <w:abstractNumId w:val="2"/>
  </w:num>
  <w:num w:numId="2" w16cid:durableId="548424382">
    <w:abstractNumId w:val="0"/>
  </w:num>
  <w:num w:numId="3" w16cid:durableId="391736415">
    <w:abstractNumId w:val="1"/>
  </w:num>
  <w:num w:numId="4" w16cid:durableId="17789381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1920"/>
    <w:rsid w:val="003C4D2F"/>
    <w:rsid w:val="00472D0C"/>
    <w:rsid w:val="005018A6"/>
    <w:rsid w:val="006777B4"/>
    <w:rsid w:val="00681259"/>
    <w:rsid w:val="006A1920"/>
    <w:rsid w:val="00701C99"/>
    <w:rsid w:val="00B641CB"/>
    <w:rsid w:val="00DE7DF6"/>
    <w:rsid w:val="00E20CFE"/>
    <w:rsid w:val="00F136D8"/>
    <w:rsid w:val="04320D9A"/>
    <w:rsid w:val="08F775AC"/>
    <w:rsid w:val="09D82BCD"/>
    <w:rsid w:val="16E347B0"/>
    <w:rsid w:val="176324A1"/>
    <w:rsid w:val="20657EA1"/>
    <w:rsid w:val="37B80CEC"/>
    <w:rsid w:val="3863D95B"/>
    <w:rsid w:val="3B926C3D"/>
    <w:rsid w:val="3D64AD47"/>
    <w:rsid w:val="3FC378E0"/>
    <w:rsid w:val="460EAE65"/>
    <w:rsid w:val="480CD87D"/>
    <w:rsid w:val="5779B41E"/>
    <w:rsid w:val="65073A15"/>
    <w:rsid w:val="7413FC4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7418D"/>
  <w15:chartTrackingRefBased/>
  <w15:docId w15:val="{623A6AF5-AF65-4782-8B8B-BFDD4CA9D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A1920"/>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6A1920"/>
    <w:pPr>
      <w:ind w:left="720"/>
      <w:contextualSpacing/>
    </w:pPr>
  </w:style>
  <w:style w:type="paragraph" w:styleId="Header">
    <w:name w:val="header"/>
    <w:basedOn w:val="Normal"/>
    <w:link w:val="HeaderChar"/>
    <w:uiPriority w:val="99"/>
    <w:unhideWhenUsed/>
    <w:rsid w:val="006A1920"/>
    <w:pPr>
      <w:tabs>
        <w:tab w:val="center" w:pos="4680"/>
        <w:tab w:val="right" w:pos="9360"/>
      </w:tabs>
      <w:spacing w:after="0" w:line="240" w:lineRule="auto"/>
    </w:pPr>
  </w:style>
  <w:style w:type="character" w:styleId="HeaderChar" w:customStyle="1">
    <w:name w:val="Header Char"/>
    <w:basedOn w:val="DefaultParagraphFont"/>
    <w:link w:val="Header"/>
    <w:uiPriority w:val="99"/>
    <w:rsid w:val="006A1920"/>
  </w:style>
  <w:style w:type="paragraph" w:styleId="Footer">
    <w:name w:val="footer"/>
    <w:basedOn w:val="Normal"/>
    <w:link w:val="FooterChar"/>
    <w:uiPriority w:val="99"/>
    <w:semiHidden/>
    <w:unhideWhenUsed/>
    <w:rsid w:val="00F136D8"/>
    <w:pPr>
      <w:tabs>
        <w:tab w:val="center" w:pos="4680"/>
        <w:tab w:val="right" w:pos="9360"/>
      </w:tabs>
      <w:spacing w:after="0" w:line="240" w:lineRule="auto"/>
    </w:pPr>
  </w:style>
  <w:style w:type="character" w:styleId="FooterChar" w:customStyle="1">
    <w:name w:val="Footer Char"/>
    <w:basedOn w:val="DefaultParagraphFont"/>
    <w:link w:val="Footer"/>
    <w:uiPriority w:val="99"/>
    <w:semiHidden/>
    <w:rsid w:val="00F136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0D904DB3-AA19-4256-912A-8663F7EC1F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B4703CA-1FA9-4839-901C-7105A9AB87C4}">
  <ds:schemaRefs>
    <ds:schemaRef ds:uri="http://schemas.microsoft.com/sharepoint/v3/contenttype/forms"/>
  </ds:schemaRefs>
</ds:datastoreItem>
</file>

<file path=customXml/itemProps3.xml><?xml version="1.0" encoding="utf-8"?>
<ds:datastoreItem xmlns:ds="http://schemas.openxmlformats.org/officeDocument/2006/customXml" ds:itemID="{3CF227D4-F120-4B85-9A39-6D0A69502263}">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8</revision>
  <dcterms:created xsi:type="dcterms:W3CDTF">2024-02-28T14:30:00.0000000Z</dcterms:created>
  <dcterms:modified xsi:type="dcterms:W3CDTF">2024-03-01T21:31:51.9193713Z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